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46E2" w:rsidRPr="00141B44" w:rsidRDefault="00141B44" w:rsidP="00141B44">
      <w:pPr>
        <w:shd w:val="clear" w:color="auto" w:fill="FFFFFF"/>
        <w:spacing w:line="240" w:lineRule="auto"/>
        <w:jc w:val="right"/>
        <w:outlineLvl w:val="2"/>
        <w:rPr>
          <w:rStyle w:val="Hipervnculo"/>
          <w:rFonts w:ascii="Times New Roman" w:eastAsia="Times New Roman" w:hAnsi="Times New Roman" w:cs="Times New Roman"/>
          <w:sz w:val="36"/>
          <w:szCs w:val="36"/>
          <w:lang w:eastAsia="es-MX"/>
        </w:rPr>
      </w:pPr>
      <w:r>
        <w:rPr>
          <w:rFonts w:ascii="Times New Roman" w:eastAsia="Times New Roman" w:hAnsi="Times New Roman" w:cs="Times New Roman"/>
          <w:color w:val="111111"/>
          <w:sz w:val="36"/>
          <w:szCs w:val="36"/>
          <w:lang w:eastAsia="es-MX"/>
        </w:rPr>
        <w:fldChar w:fldCharType="begin"/>
      </w:r>
      <w:r>
        <w:rPr>
          <w:rFonts w:ascii="Times New Roman" w:eastAsia="Times New Roman" w:hAnsi="Times New Roman" w:cs="Times New Roman"/>
          <w:color w:val="111111"/>
          <w:sz w:val="36"/>
          <w:szCs w:val="36"/>
          <w:lang w:eastAsia="es-MX"/>
        </w:rPr>
        <w:instrText xml:space="preserve"> HYPERLINK "https://repositoriodocumental.ine.mx/pdfjs-flipbook/web/viewer.html?file=/xmlui/bitstream/handle/123456789/120384/cf-11se-2021-05-24-p3.pdf?sequence=1&amp;isAllowed=y" </w:instrText>
      </w:r>
      <w:r>
        <w:rPr>
          <w:rFonts w:ascii="Times New Roman" w:eastAsia="Times New Roman" w:hAnsi="Times New Roman" w:cs="Times New Roman"/>
          <w:color w:val="111111"/>
          <w:sz w:val="36"/>
          <w:szCs w:val="36"/>
          <w:lang w:eastAsia="es-MX"/>
        </w:rPr>
      </w:r>
      <w:r>
        <w:rPr>
          <w:rFonts w:ascii="Times New Roman" w:eastAsia="Times New Roman" w:hAnsi="Times New Roman" w:cs="Times New Roman"/>
          <w:color w:val="111111"/>
          <w:sz w:val="36"/>
          <w:szCs w:val="36"/>
          <w:lang w:eastAsia="es-MX"/>
        </w:rPr>
        <w:fldChar w:fldCharType="separate"/>
      </w:r>
      <w:r w:rsidR="004846E2" w:rsidRPr="00141B44">
        <w:rPr>
          <w:rStyle w:val="Hipervnculo"/>
          <w:rFonts w:ascii="Times New Roman" w:eastAsia="Times New Roman" w:hAnsi="Times New Roman" w:cs="Times New Roman"/>
          <w:sz w:val="36"/>
          <w:szCs w:val="36"/>
          <w:lang w:eastAsia="es-MX"/>
        </w:rPr>
        <w:t>CF/013/2021</w:t>
      </w:r>
    </w:p>
    <w:p w:rsidR="004846E2" w:rsidRPr="004846E2" w:rsidRDefault="004846E2" w:rsidP="004846E2">
      <w:pPr>
        <w:shd w:val="clear" w:color="auto" w:fill="FFFFFF"/>
        <w:spacing w:after="15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es-MX"/>
        </w:rPr>
      </w:pPr>
      <w:r w:rsidRPr="00141B44">
        <w:rPr>
          <w:rStyle w:val="Hipervnculo"/>
          <w:rFonts w:ascii="Times New Roman" w:eastAsia="Times New Roman" w:hAnsi="Times New Roman" w:cs="Times New Roman"/>
          <w:b/>
          <w:bCs/>
          <w:sz w:val="27"/>
          <w:szCs w:val="27"/>
          <w:lang w:eastAsia="es-MX"/>
        </w:rPr>
        <w:t>ACU</w:t>
      </w:r>
      <w:r w:rsidRPr="00141B44">
        <w:rPr>
          <w:rStyle w:val="Hipervnculo"/>
          <w:rFonts w:ascii="Times New Roman" w:eastAsia="Times New Roman" w:hAnsi="Times New Roman" w:cs="Times New Roman"/>
          <w:b/>
          <w:bCs/>
          <w:sz w:val="27"/>
          <w:szCs w:val="27"/>
          <w:lang w:eastAsia="es-MX"/>
        </w:rPr>
        <w:t>ERDO DE LA COMISIÓN DE FISCALIZACIÓN DEL INSTITUTO NACIONAL ELECTORAL POR EL CUAL SE DA RESPUESTA A LA CONSULTA FORMULADA POR EL C. FRANCISCO JAVIER CABIEDES URANGA, DELEGADO EN FUNCIONES DE LA SECRETARÍA DE FINANZAS DE MORENA.</w:t>
      </w:r>
      <w:r w:rsidR="00141B44">
        <w:rPr>
          <w:rFonts w:ascii="Times New Roman" w:eastAsia="Times New Roman" w:hAnsi="Times New Roman" w:cs="Times New Roman"/>
          <w:color w:val="111111"/>
          <w:sz w:val="36"/>
          <w:szCs w:val="36"/>
          <w:lang w:eastAsia="es-MX"/>
        </w:rPr>
        <w:fldChar w:fldCharType="end"/>
      </w:r>
      <w:bookmarkStart w:id="0" w:name="_GoBack"/>
      <w:bookmarkEnd w:id="0"/>
    </w:p>
    <w:p w:rsidR="00B45D14" w:rsidRDefault="00B45D14"/>
    <w:sectPr w:rsidR="00B45D1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6E2"/>
    <w:rsid w:val="00141B44"/>
    <w:rsid w:val="002D5FE9"/>
    <w:rsid w:val="00363DEE"/>
    <w:rsid w:val="00377124"/>
    <w:rsid w:val="003F05ED"/>
    <w:rsid w:val="004846E2"/>
    <w:rsid w:val="00A73205"/>
    <w:rsid w:val="00B45D14"/>
    <w:rsid w:val="00BD3062"/>
    <w:rsid w:val="00BF156E"/>
    <w:rsid w:val="00CA2D1E"/>
    <w:rsid w:val="00D835FC"/>
    <w:rsid w:val="00DB1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DD0DD"/>
  <w15:chartTrackingRefBased/>
  <w15:docId w15:val="{422858BB-7EF6-48A6-BE94-CADBE85FC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846E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846E2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141B4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29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2775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359</Characters>
  <Application>Microsoft Office Word</Application>
  <DocSecurity>0</DocSecurity>
  <Lines>2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Muñoz Zambrano</dc:creator>
  <cp:keywords/>
  <dc:description/>
  <cp:lastModifiedBy>José Luis Muñoz Zambrano</cp:lastModifiedBy>
  <cp:revision>2</cp:revision>
  <dcterms:created xsi:type="dcterms:W3CDTF">2021-07-01T23:15:00Z</dcterms:created>
  <dcterms:modified xsi:type="dcterms:W3CDTF">2021-10-20T21:18:00Z</dcterms:modified>
</cp:coreProperties>
</file>